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E52B01" w:rsidRPr="0035283B" w:rsidTr="004D3B5B">
        <w:tc>
          <w:tcPr>
            <w:tcW w:w="5954" w:type="dxa"/>
            <w:hideMark/>
          </w:tcPr>
          <w:p w:rsidR="002D0CAB" w:rsidRPr="00F073F3" w:rsidRDefault="00E52B01" w:rsidP="00EB493E">
            <w:pPr>
              <w:tabs>
                <w:tab w:val="left" w:pos="142"/>
                <w:tab w:val="left" w:pos="284"/>
              </w:tabs>
              <w:ind w:left="42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Ініціатор</w:t>
            </w:r>
            <w:r w:rsidR="002D0CAB"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F073F3" w:rsidRPr="00F073F3">
              <w:rPr>
                <w:rFonts w:ascii="Times New Roman" w:eastAsia="Calibri" w:hAnsi="Times New Roman" w:cs="Times New Roman"/>
                <w:sz w:val="28"/>
                <w:szCs w:val="28"/>
              </w:rPr>
              <w:t>постійна комісія обласної ради</w:t>
            </w:r>
            <w:r w:rsidR="00F07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 </w:t>
            </w:r>
            <w:r w:rsidR="00F073F3" w:rsidRPr="00F073F3">
              <w:rPr>
                <w:rFonts w:ascii="Times New Roman" w:eastAsia="Calibri" w:hAnsi="Times New Roman" w:cs="Times New Roman"/>
                <w:sz w:val="28"/>
                <w:szCs w:val="28"/>
              </w:rPr>
              <w:t>питань екології та використання природних ресурсів</w:t>
            </w:r>
          </w:p>
          <w:p w:rsidR="00E52B01" w:rsidRPr="0035283B" w:rsidRDefault="00F073F3" w:rsidP="00FF47ED">
            <w:pPr>
              <w:tabs>
                <w:tab w:val="left" w:pos="142"/>
                <w:tab w:val="left" w:pos="284"/>
              </w:tabs>
              <w:ind w:left="42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="00E52B01"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втор: </w:t>
            </w:r>
            <w:r w:rsidRPr="00F073F3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  <w:hideMark/>
          </w:tcPr>
          <w:p w:rsidR="00E52B01" w:rsidRPr="0035283B" w:rsidRDefault="00E52B01" w:rsidP="00EB493E">
            <w:pPr>
              <w:ind w:left="42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Проєкт</w:t>
            </w:r>
          </w:p>
          <w:p w:rsidR="00E52B01" w:rsidRPr="0035283B" w:rsidRDefault="00D83436" w:rsidP="000105A8">
            <w:pPr>
              <w:ind w:left="42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0105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2067</w:t>
            </w:r>
            <w:r w:rsidR="00E52B01" w:rsidRPr="003528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ПР/01-15 </w:t>
            </w:r>
          </w:p>
        </w:tc>
      </w:tr>
      <w:tr w:rsidR="00E52B01" w:rsidRPr="0035283B" w:rsidTr="00E52B01">
        <w:tc>
          <w:tcPr>
            <w:tcW w:w="5954" w:type="dxa"/>
          </w:tcPr>
          <w:p w:rsidR="00E52B01" w:rsidRPr="0035283B" w:rsidRDefault="00E52B01" w:rsidP="00EB493E">
            <w:pPr>
              <w:tabs>
                <w:tab w:val="right" w:pos="9178"/>
              </w:tabs>
              <w:ind w:left="426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E52B01" w:rsidRPr="0035283B" w:rsidRDefault="00E52B01" w:rsidP="00EB493E">
            <w:pPr>
              <w:ind w:left="42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35283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5283B">
        <w:rPr>
          <w:rFonts w:ascii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0E27" w:rsidRPr="0035283B" w:rsidRDefault="00E65DE0" w:rsidP="00E65DE0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5283B">
        <w:rPr>
          <w:rFonts w:ascii="Times New Roman" w:hAnsi="Times New Roman" w:cs="Times New Roman"/>
          <w:b/>
          <w:sz w:val="28"/>
          <w:szCs w:val="28"/>
        </w:rPr>
        <w:t xml:space="preserve">Четверта </w:t>
      </w:r>
      <w:r w:rsidR="00E30E27" w:rsidRPr="0035283B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сесія </w:t>
      </w:r>
      <w:r w:rsidR="00E30E27" w:rsidRPr="0035283B">
        <w:rPr>
          <w:rFonts w:ascii="Times New Roman" w:hAnsi="Times New Roman" w:cs="Times New Roman"/>
          <w:b/>
          <w:sz w:val="28"/>
          <w:szCs w:val="28"/>
          <w:lang w:val="en-US" w:eastAsia="zh-CN"/>
        </w:rPr>
        <w:t>VI</w:t>
      </w:r>
      <w:r w:rsidR="00E30E27" w:rsidRPr="0035283B">
        <w:rPr>
          <w:rFonts w:ascii="Times New Roman" w:hAnsi="Times New Roman" w:cs="Times New Roman"/>
          <w:b/>
          <w:sz w:val="28"/>
          <w:szCs w:val="28"/>
          <w:lang w:eastAsia="zh-CN"/>
        </w:rPr>
        <w:t>ІІ скликання</w:t>
      </w:r>
    </w:p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5283B">
        <w:rPr>
          <w:rFonts w:ascii="Times New Roman" w:hAnsi="Times New Roman" w:cs="Times New Roman"/>
          <w:b/>
          <w:sz w:val="28"/>
          <w:szCs w:val="28"/>
          <w:lang w:eastAsia="zh-CN"/>
        </w:rPr>
        <w:t>Р І Ш Е Н Н Я</w:t>
      </w:r>
    </w:p>
    <w:p w:rsidR="00E30E27" w:rsidRPr="0035283B" w:rsidRDefault="00E30E27" w:rsidP="00EB493E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E30E27" w:rsidRPr="0035283B" w:rsidTr="004D3B5B">
        <w:tc>
          <w:tcPr>
            <w:tcW w:w="3173" w:type="dxa"/>
          </w:tcPr>
          <w:p w:rsidR="00E30E27" w:rsidRPr="0035283B" w:rsidRDefault="00E30E27" w:rsidP="00EB493E">
            <w:pPr>
              <w:suppressAutoHyphens/>
              <w:ind w:left="426" w:hanging="70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5283B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.2021</w:t>
            </w:r>
          </w:p>
        </w:tc>
        <w:tc>
          <w:tcPr>
            <w:tcW w:w="3165" w:type="dxa"/>
            <w:vAlign w:val="bottom"/>
          </w:tcPr>
          <w:p w:rsidR="00E30E27" w:rsidRPr="0035283B" w:rsidRDefault="00E30E27" w:rsidP="00EB493E">
            <w:pPr>
              <w:suppressAutoHyphens/>
              <w:ind w:left="42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</w:pPr>
            <w:r w:rsidRPr="0035283B"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>Ужгород</w:t>
            </w:r>
          </w:p>
        </w:tc>
        <w:tc>
          <w:tcPr>
            <w:tcW w:w="3160" w:type="dxa"/>
          </w:tcPr>
          <w:p w:rsidR="00E30E27" w:rsidRPr="0035283B" w:rsidRDefault="00E30E27" w:rsidP="00EB493E">
            <w:pPr>
              <w:suppressAutoHyphens/>
              <w:ind w:left="426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35283B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E30E27" w:rsidRPr="0035283B" w:rsidRDefault="00E30E27" w:rsidP="00EB493E">
      <w:pPr>
        <w:tabs>
          <w:tab w:val="left" w:pos="8364"/>
        </w:tabs>
        <w:ind w:left="426" w:right="-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E30E27" w:rsidRPr="0035283B" w:rsidTr="004D3B5B">
        <w:tc>
          <w:tcPr>
            <w:tcW w:w="5495" w:type="dxa"/>
          </w:tcPr>
          <w:p w:rsidR="000A79BF" w:rsidRPr="00FD50F6" w:rsidRDefault="00E30E27" w:rsidP="00EB493E">
            <w:pPr>
              <w:shd w:val="clear" w:color="auto" w:fill="FFFFFF"/>
              <w:spacing w:after="0" w:line="240" w:lineRule="auto"/>
              <w:ind w:left="426"/>
              <w:jc w:val="both"/>
              <w:textAlignment w:val="baseline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35283B">
              <w:rPr>
                <w:rFonts w:ascii="Times New Roman" w:hAnsi="Times New Roman" w:cs="Times New Roman"/>
                <w:b/>
                <w:sz w:val="28"/>
                <w:szCs w:val="28"/>
              </w:rPr>
              <w:t>Про Звернення Закарпатської обласної ради</w:t>
            </w:r>
            <w:r w:rsidR="009238EB" w:rsidRPr="0035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32AD" w:rsidRPr="0035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щодо внесення змін до </w:t>
            </w:r>
            <w:r w:rsidR="008C16D3" w:rsidRPr="0035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законодавства України </w:t>
            </w:r>
            <w:r w:rsidR="00A23FAD">
              <w:rPr>
                <w:rFonts w:ascii="Times New Roman" w:hAnsi="Times New Roman" w:cs="Times New Roman"/>
                <w:b/>
                <w:sz w:val="28"/>
                <w:szCs w:val="28"/>
              </w:rPr>
              <w:t>у частині</w:t>
            </w:r>
            <w:r w:rsidR="008C16D3" w:rsidRPr="0035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3F93">
              <w:rPr>
                <w:rFonts w:ascii="Times New Roman" w:hAnsi="Times New Roman" w:cs="Times New Roman"/>
                <w:b/>
                <w:sz w:val="28"/>
                <w:szCs w:val="28"/>
              </w:rPr>
              <w:t>впровадження зеленого тарифу</w:t>
            </w:r>
            <w:r w:rsidR="00E65DE0" w:rsidRPr="00FD5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електроенерг</w:t>
            </w:r>
            <w:r w:rsidR="00FD50F6" w:rsidRPr="00FD5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ію, вироблену </w:t>
            </w:r>
            <w:r w:rsidR="00A71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 </w:t>
            </w:r>
            <w:r w:rsidR="008C16D3" w:rsidRPr="00FD50F6">
              <w:rPr>
                <w:rFonts w:ascii="Times New Roman" w:hAnsi="Times New Roman" w:cs="Times New Roman"/>
                <w:b/>
                <w:sz w:val="28"/>
                <w:szCs w:val="28"/>
              </w:rPr>
              <w:t>твердих побутових відходів</w:t>
            </w:r>
          </w:p>
          <w:p w:rsidR="00A23FAD" w:rsidRPr="00A23FAD" w:rsidRDefault="00A23FAD" w:rsidP="00FD50F6">
            <w:pPr>
              <w:shd w:val="clear" w:color="auto" w:fill="FFFFFF"/>
              <w:spacing w:after="0" w:line="240" w:lineRule="auto"/>
              <w:ind w:left="426"/>
              <w:jc w:val="both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E30E27" w:rsidRDefault="00E30E27" w:rsidP="00164A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99A" w:rsidRDefault="007B399A" w:rsidP="00164A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99A" w:rsidRPr="0035283B" w:rsidRDefault="007B399A" w:rsidP="00164A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7355C" w:rsidRPr="0035283B" w:rsidRDefault="002D0CAB" w:rsidP="00F5191B">
      <w:pPr>
        <w:tabs>
          <w:tab w:val="left" w:pos="426"/>
        </w:tabs>
        <w:autoSpaceDE w:val="0"/>
        <w:autoSpaceDN w:val="0"/>
        <w:adjustRightInd w:val="0"/>
        <w:spacing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83B">
        <w:rPr>
          <w:rFonts w:ascii="Times New Roman" w:hAnsi="Times New Roman" w:cs="Times New Roman"/>
          <w:sz w:val="28"/>
          <w:szCs w:val="28"/>
        </w:rPr>
        <w:tab/>
      </w:r>
      <w:r w:rsidR="00E30E27" w:rsidRPr="0035283B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в Україні», </w:t>
      </w:r>
      <w:r w:rsidR="00E65DE0" w:rsidRPr="0035283B">
        <w:rPr>
          <w:rFonts w:ascii="Times New Roman" w:hAnsi="Times New Roman" w:cs="Times New Roman"/>
          <w:sz w:val="28"/>
          <w:szCs w:val="28"/>
        </w:rPr>
        <w:t>рекомендаці</w:t>
      </w:r>
      <w:r w:rsidR="00A23FAD">
        <w:rPr>
          <w:rFonts w:ascii="Times New Roman" w:hAnsi="Times New Roman" w:cs="Times New Roman"/>
          <w:sz w:val="28"/>
          <w:szCs w:val="28"/>
        </w:rPr>
        <w:t>ї</w:t>
      </w:r>
      <w:r w:rsidR="00E65DE0" w:rsidRPr="0035283B">
        <w:rPr>
          <w:rFonts w:ascii="Times New Roman" w:hAnsi="Times New Roman" w:cs="Times New Roman"/>
          <w:sz w:val="28"/>
          <w:szCs w:val="28"/>
        </w:rPr>
        <w:t xml:space="preserve"> постійної комісії обласної ради з питань екології та використання природних ресурсів</w:t>
      </w:r>
      <w:r w:rsidR="00971146" w:rsidRPr="0035283B">
        <w:rPr>
          <w:rFonts w:ascii="Times New Roman" w:hAnsi="Times New Roman" w:cs="Times New Roman"/>
          <w:sz w:val="28"/>
          <w:szCs w:val="28"/>
        </w:rPr>
        <w:t xml:space="preserve"> </w:t>
      </w:r>
      <w:r w:rsidR="00E30E27" w:rsidRPr="0035283B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="00A23FA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30E27" w:rsidRPr="0035283B">
        <w:rPr>
          <w:rFonts w:ascii="Times New Roman" w:hAnsi="Times New Roman" w:cs="Times New Roman"/>
          <w:b/>
          <w:sz w:val="28"/>
          <w:szCs w:val="28"/>
        </w:rPr>
        <w:t xml:space="preserve">в и р і ш и л </w:t>
      </w:r>
      <w:r w:rsidR="00F5191B" w:rsidRPr="0035283B">
        <w:rPr>
          <w:rFonts w:ascii="Times New Roman" w:hAnsi="Times New Roman" w:cs="Times New Roman"/>
          <w:b/>
          <w:sz w:val="28"/>
          <w:szCs w:val="28"/>
        </w:rPr>
        <w:t>а:</w:t>
      </w:r>
    </w:p>
    <w:p w:rsidR="00397E2F" w:rsidRPr="00FD50F6" w:rsidRDefault="00397E2F" w:rsidP="00A11487">
      <w:pPr>
        <w:pStyle w:val="ab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283B">
        <w:rPr>
          <w:rFonts w:ascii="Times New Roman" w:hAnsi="Times New Roman" w:cs="Times New Roman"/>
          <w:sz w:val="28"/>
          <w:szCs w:val="28"/>
        </w:rPr>
        <w:t xml:space="preserve">Звернутися до </w:t>
      </w:r>
      <w:r w:rsidR="00D83436" w:rsidRPr="0035283B">
        <w:rPr>
          <w:rFonts w:ascii="Times New Roman" w:hAnsi="Times New Roman" w:cs="Times New Roman"/>
          <w:sz w:val="28"/>
          <w:szCs w:val="28"/>
        </w:rPr>
        <w:t>Верховної Ради України</w:t>
      </w:r>
      <w:r w:rsidR="0035283B">
        <w:rPr>
          <w:rFonts w:ascii="Times New Roman" w:hAnsi="Times New Roman" w:cs="Times New Roman"/>
          <w:sz w:val="28"/>
          <w:szCs w:val="28"/>
        </w:rPr>
        <w:t xml:space="preserve"> та К</w:t>
      </w:r>
      <w:r w:rsidR="00A23FAD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="0035283B">
        <w:rPr>
          <w:rFonts w:ascii="Times New Roman" w:hAnsi="Times New Roman" w:cs="Times New Roman"/>
          <w:sz w:val="28"/>
          <w:szCs w:val="28"/>
        </w:rPr>
        <w:t>М</w:t>
      </w:r>
      <w:r w:rsidR="00A23FAD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="0035283B">
        <w:rPr>
          <w:rFonts w:ascii="Times New Roman" w:hAnsi="Times New Roman" w:cs="Times New Roman"/>
          <w:sz w:val="28"/>
          <w:szCs w:val="28"/>
        </w:rPr>
        <w:t>У</w:t>
      </w:r>
      <w:r w:rsidR="00A23FAD">
        <w:rPr>
          <w:rFonts w:ascii="Times New Roman" w:hAnsi="Times New Roman" w:cs="Times New Roman"/>
          <w:sz w:val="28"/>
          <w:szCs w:val="28"/>
        </w:rPr>
        <w:t>країни</w:t>
      </w:r>
      <w:r w:rsidR="00B15288" w:rsidRPr="0035283B">
        <w:rPr>
          <w:rFonts w:ascii="Times New Roman" w:hAnsi="Times New Roman" w:cs="Times New Roman"/>
          <w:sz w:val="28"/>
          <w:szCs w:val="28"/>
        </w:rPr>
        <w:t xml:space="preserve"> щодо </w:t>
      </w:r>
      <w:r w:rsidR="000F7D71" w:rsidRPr="00FD50F6">
        <w:rPr>
          <w:rFonts w:ascii="Times New Roman" w:hAnsi="Times New Roman" w:cs="Times New Roman"/>
          <w:sz w:val="28"/>
          <w:szCs w:val="28"/>
        </w:rPr>
        <w:t xml:space="preserve">внесення змін до законодавства України </w:t>
      </w:r>
      <w:r w:rsidR="00FD50F6" w:rsidRPr="00FD50F6">
        <w:rPr>
          <w:rFonts w:ascii="Times New Roman" w:hAnsi="Times New Roman" w:cs="Times New Roman"/>
          <w:sz w:val="28"/>
          <w:szCs w:val="28"/>
        </w:rPr>
        <w:t>у частині встановлення</w:t>
      </w:r>
      <w:r w:rsidR="00CA3F93">
        <w:rPr>
          <w:rFonts w:ascii="Times New Roman" w:hAnsi="Times New Roman" w:cs="Times New Roman"/>
          <w:sz w:val="28"/>
          <w:szCs w:val="28"/>
        </w:rPr>
        <w:t xml:space="preserve"> зеленого тарифу</w:t>
      </w:r>
      <w:r w:rsidR="000F7D71" w:rsidRPr="00FD50F6">
        <w:rPr>
          <w:rFonts w:ascii="Times New Roman" w:hAnsi="Times New Roman" w:cs="Times New Roman"/>
          <w:sz w:val="28"/>
          <w:szCs w:val="28"/>
        </w:rPr>
        <w:t xml:space="preserve"> на електроенергі</w:t>
      </w:r>
      <w:r w:rsidR="00CA3F93">
        <w:rPr>
          <w:rFonts w:ascii="Times New Roman" w:hAnsi="Times New Roman" w:cs="Times New Roman"/>
          <w:sz w:val="28"/>
          <w:szCs w:val="28"/>
        </w:rPr>
        <w:t>ю, виробл</w:t>
      </w:r>
      <w:r w:rsidR="00A7140D">
        <w:rPr>
          <w:rFonts w:ascii="Times New Roman" w:hAnsi="Times New Roman" w:cs="Times New Roman"/>
          <w:sz w:val="28"/>
          <w:szCs w:val="28"/>
        </w:rPr>
        <w:t>ену</w:t>
      </w:r>
      <w:r w:rsidR="00CA3F93">
        <w:rPr>
          <w:rFonts w:ascii="Times New Roman" w:hAnsi="Times New Roman" w:cs="Times New Roman"/>
          <w:sz w:val="28"/>
          <w:szCs w:val="28"/>
        </w:rPr>
        <w:t xml:space="preserve"> </w:t>
      </w:r>
      <w:r w:rsidR="00A7140D">
        <w:rPr>
          <w:rFonts w:ascii="Times New Roman" w:hAnsi="Times New Roman" w:cs="Times New Roman"/>
          <w:sz w:val="28"/>
          <w:szCs w:val="28"/>
        </w:rPr>
        <w:t>з</w:t>
      </w:r>
      <w:r w:rsidR="00A311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50F6" w:rsidRPr="00FD50F6">
        <w:rPr>
          <w:rFonts w:ascii="Times New Roman" w:hAnsi="Times New Roman" w:cs="Times New Roman"/>
          <w:sz w:val="28"/>
          <w:szCs w:val="28"/>
        </w:rPr>
        <w:t xml:space="preserve"> твердих побутових відходів.</w:t>
      </w:r>
    </w:p>
    <w:p w:rsidR="00F5191B" w:rsidRPr="00822183" w:rsidRDefault="0035283B" w:rsidP="00822183">
      <w:pPr>
        <w:autoSpaceDE w:val="0"/>
        <w:autoSpaceDN w:val="0"/>
        <w:adjustRightInd w:val="0"/>
        <w:spacing w:line="276" w:lineRule="auto"/>
        <w:ind w:left="426" w:right="-1"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F2D">
        <w:rPr>
          <w:rFonts w:ascii="Times New Roman" w:hAnsi="Times New Roman" w:cs="Times New Roman"/>
          <w:sz w:val="28"/>
          <w:szCs w:val="28"/>
        </w:rPr>
        <w:t>2. Надіслати зазначене Звернення народним депутатам України від Закарпатської області для внесення ними відповідної законодавчої ініціативи.</w:t>
      </w:r>
    </w:p>
    <w:p w:rsidR="00C31881" w:rsidRPr="0035283B" w:rsidRDefault="008C5F2D" w:rsidP="00822183">
      <w:pPr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1881" w:rsidRPr="0035283B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постійну комісію обласної ради з питань </w:t>
      </w:r>
      <w:r w:rsidR="0077355C" w:rsidRPr="0035283B">
        <w:rPr>
          <w:rFonts w:ascii="Times New Roman" w:hAnsi="Times New Roman" w:cs="Times New Roman"/>
          <w:sz w:val="28"/>
          <w:szCs w:val="28"/>
        </w:rPr>
        <w:t>екології та використання природних ресурсів.</w:t>
      </w:r>
    </w:p>
    <w:p w:rsidR="00B15288" w:rsidRDefault="00B15288" w:rsidP="00B15288">
      <w:pPr>
        <w:autoSpaceDE w:val="0"/>
        <w:autoSpaceDN w:val="0"/>
        <w:adjustRightInd w:val="0"/>
        <w:spacing w:line="276" w:lineRule="auto"/>
        <w:ind w:right="-1" w:firstLine="708"/>
        <w:contextualSpacing/>
        <w:jc w:val="both"/>
        <w:rPr>
          <w:rFonts w:ascii="Times New Roman" w:hAnsi="Times New Roman" w:cs="Times New Roman"/>
          <w:bCs/>
        </w:rPr>
      </w:pPr>
    </w:p>
    <w:p w:rsidR="000105A8" w:rsidRPr="0035283B" w:rsidRDefault="000105A8" w:rsidP="00B15288">
      <w:pPr>
        <w:autoSpaceDE w:val="0"/>
        <w:autoSpaceDN w:val="0"/>
        <w:adjustRightInd w:val="0"/>
        <w:spacing w:line="276" w:lineRule="auto"/>
        <w:ind w:right="-1" w:firstLine="708"/>
        <w:contextualSpacing/>
        <w:jc w:val="both"/>
        <w:rPr>
          <w:rFonts w:ascii="Times New Roman" w:hAnsi="Times New Roman" w:cs="Times New Roman"/>
          <w:bCs/>
        </w:rPr>
      </w:pPr>
    </w:p>
    <w:p w:rsidR="00C31881" w:rsidRDefault="00E30E27" w:rsidP="0035283B">
      <w:pPr>
        <w:tabs>
          <w:tab w:val="left" w:pos="284"/>
          <w:tab w:val="left" w:pos="426"/>
          <w:tab w:val="left" w:pos="993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35283B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                 </w:t>
      </w:r>
      <w:r w:rsidR="00A11487" w:rsidRPr="003528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38EB" w:rsidRPr="0035283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5283B">
        <w:rPr>
          <w:rFonts w:ascii="Times New Roman" w:hAnsi="Times New Roman" w:cs="Times New Roman"/>
          <w:b/>
          <w:bCs/>
          <w:sz w:val="28"/>
          <w:szCs w:val="28"/>
        </w:rPr>
        <w:t>Олексій ПЕТРОВ</w:t>
      </w:r>
    </w:p>
    <w:p w:rsidR="00FD50F6" w:rsidRDefault="00FD50F6" w:rsidP="0035283B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50F6" w:rsidRDefault="00FD50F6" w:rsidP="0035283B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283B" w:rsidRPr="0035283B" w:rsidRDefault="0035283B" w:rsidP="0035283B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283B">
        <w:rPr>
          <w:rFonts w:ascii="Times New Roman" w:hAnsi="Times New Roman" w:cs="Times New Roman"/>
          <w:b/>
          <w:sz w:val="28"/>
          <w:szCs w:val="28"/>
        </w:rPr>
        <w:lastRenderedPageBreak/>
        <w:t>Верховна Рада України</w:t>
      </w:r>
    </w:p>
    <w:p w:rsidR="0035283B" w:rsidRDefault="0035283B" w:rsidP="0035283B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283B">
        <w:rPr>
          <w:rFonts w:ascii="Times New Roman" w:hAnsi="Times New Roman" w:cs="Times New Roman"/>
          <w:b/>
          <w:sz w:val="28"/>
          <w:szCs w:val="28"/>
        </w:rPr>
        <w:t xml:space="preserve">Кабінет Міністрів України </w:t>
      </w:r>
    </w:p>
    <w:p w:rsidR="008C5F2D" w:rsidRDefault="008C5F2D" w:rsidP="0035283B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05A8" w:rsidRPr="008C5F2D" w:rsidRDefault="000105A8" w:rsidP="0035283B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1802" w:rsidRDefault="009117C0" w:rsidP="008218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2D">
        <w:rPr>
          <w:rFonts w:ascii="Times New Roman" w:hAnsi="Times New Roman" w:cs="Times New Roman"/>
          <w:sz w:val="28"/>
          <w:szCs w:val="28"/>
        </w:rPr>
        <w:t>Д</w:t>
      </w:r>
      <w:r w:rsidR="0096199A" w:rsidRPr="008C5F2D">
        <w:rPr>
          <w:rFonts w:ascii="Times New Roman" w:hAnsi="Times New Roman" w:cs="Times New Roman"/>
          <w:sz w:val="28"/>
          <w:szCs w:val="28"/>
        </w:rPr>
        <w:t xml:space="preserve">ля </w:t>
      </w:r>
      <w:r w:rsidR="005E686D">
        <w:rPr>
          <w:rFonts w:ascii="Times New Roman" w:hAnsi="Times New Roman" w:cs="Times New Roman"/>
          <w:sz w:val="28"/>
          <w:szCs w:val="28"/>
        </w:rPr>
        <w:t xml:space="preserve">Закарпатської області, як і для </w:t>
      </w:r>
      <w:r w:rsidR="00E55760" w:rsidRPr="008C5F2D">
        <w:rPr>
          <w:rFonts w:ascii="Times New Roman" w:hAnsi="Times New Roman" w:cs="Times New Roman"/>
          <w:sz w:val="28"/>
          <w:szCs w:val="28"/>
        </w:rPr>
        <w:t xml:space="preserve"> </w:t>
      </w:r>
      <w:r w:rsidR="00942D9F" w:rsidRPr="008C5F2D">
        <w:rPr>
          <w:rFonts w:ascii="Times New Roman" w:hAnsi="Times New Roman" w:cs="Times New Roman"/>
          <w:sz w:val="28"/>
          <w:szCs w:val="28"/>
        </w:rPr>
        <w:t>України</w:t>
      </w:r>
      <w:r w:rsidR="005E686D">
        <w:rPr>
          <w:rFonts w:ascii="Times New Roman" w:hAnsi="Times New Roman" w:cs="Times New Roman"/>
          <w:sz w:val="28"/>
          <w:szCs w:val="28"/>
        </w:rPr>
        <w:t xml:space="preserve"> в цілому</w:t>
      </w:r>
      <w:r w:rsidR="00A23FAD">
        <w:rPr>
          <w:rFonts w:ascii="Times New Roman" w:hAnsi="Times New Roman" w:cs="Times New Roman"/>
          <w:sz w:val="28"/>
          <w:szCs w:val="28"/>
        </w:rPr>
        <w:t>,</w:t>
      </w:r>
      <w:r w:rsidRPr="008C5F2D">
        <w:rPr>
          <w:rFonts w:ascii="Times New Roman" w:hAnsi="Times New Roman" w:cs="Times New Roman"/>
          <w:sz w:val="28"/>
          <w:szCs w:val="28"/>
        </w:rPr>
        <w:t xml:space="preserve"> гострою проблемою </w:t>
      </w:r>
      <w:r w:rsidR="005E686D">
        <w:rPr>
          <w:rFonts w:ascii="Times New Roman" w:hAnsi="Times New Roman" w:cs="Times New Roman"/>
          <w:sz w:val="28"/>
          <w:szCs w:val="28"/>
        </w:rPr>
        <w:t>є</w:t>
      </w:r>
      <w:r w:rsidR="00D279A8" w:rsidRPr="008C5F2D">
        <w:rPr>
          <w:rFonts w:ascii="Times New Roman" w:hAnsi="Times New Roman" w:cs="Times New Roman"/>
          <w:sz w:val="28"/>
          <w:szCs w:val="28"/>
        </w:rPr>
        <w:t xml:space="preserve"> ути</w:t>
      </w:r>
      <w:r w:rsidRPr="008C5F2D">
        <w:rPr>
          <w:rFonts w:ascii="Times New Roman" w:hAnsi="Times New Roman" w:cs="Times New Roman"/>
          <w:sz w:val="28"/>
          <w:szCs w:val="28"/>
        </w:rPr>
        <w:t>лізаці</w:t>
      </w:r>
      <w:r w:rsidR="005E686D">
        <w:rPr>
          <w:rFonts w:ascii="Times New Roman" w:hAnsi="Times New Roman" w:cs="Times New Roman"/>
          <w:sz w:val="28"/>
          <w:szCs w:val="28"/>
        </w:rPr>
        <w:t>я</w:t>
      </w:r>
      <w:r w:rsidR="00D279A8" w:rsidRPr="008C5F2D">
        <w:rPr>
          <w:rFonts w:ascii="Times New Roman" w:hAnsi="Times New Roman" w:cs="Times New Roman"/>
          <w:sz w:val="28"/>
          <w:szCs w:val="28"/>
        </w:rPr>
        <w:t xml:space="preserve"> твердих побутових </w:t>
      </w:r>
      <w:r w:rsidRPr="008C5F2D">
        <w:rPr>
          <w:rFonts w:ascii="Times New Roman" w:hAnsi="Times New Roman" w:cs="Times New Roman"/>
          <w:sz w:val="28"/>
          <w:szCs w:val="28"/>
        </w:rPr>
        <w:t xml:space="preserve"> </w:t>
      </w:r>
      <w:r w:rsidR="00D279A8" w:rsidRPr="008C5F2D">
        <w:rPr>
          <w:rFonts w:ascii="Times New Roman" w:hAnsi="Times New Roman" w:cs="Times New Roman"/>
          <w:sz w:val="28"/>
          <w:szCs w:val="28"/>
        </w:rPr>
        <w:t>відходів</w:t>
      </w:r>
      <w:r w:rsidR="00942D9F" w:rsidRPr="008C5F2D">
        <w:rPr>
          <w:rFonts w:ascii="Times New Roman" w:hAnsi="Times New Roman" w:cs="Times New Roman"/>
          <w:sz w:val="28"/>
          <w:szCs w:val="28"/>
        </w:rPr>
        <w:t xml:space="preserve">. </w:t>
      </w:r>
      <w:r w:rsidR="008C5F2D" w:rsidRPr="008C5F2D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нестачу потужностей із переробки твердих побутових відходів</w:t>
      </w:r>
      <w:r w:rsidR="005E68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C5F2D" w:rsidRPr="008C5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утилізація сміття перетворюється на глобальну екологічну проблему. </w:t>
      </w:r>
      <w:r w:rsidR="005E686D">
        <w:rPr>
          <w:rFonts w:ascii="Times New Roman" w:hAnsi="Times New Roman" w:cs="Times New Roman"/>
          <w:sz w:val="28"/>
          <w:szCs w:val="28"/>
          <w:shd w:val="clear" w:color="auto" w:fill="FFFFFF"/>
        </w:rPr>
        <w:t>Майже</w:t>
      </w:r>
      <w:r w:rsidR="008C5F2D" w:rsidRPr="008C5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кожному населеному пункті існують труднощі з </w:t>
      </w:r>
      <w:r w:rsidR="005E68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утилізацією </w:t>
      </w:r>
      <w:r w:rsidR="008C5F2D" w:rsidRPr="008C5F2D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</w:t>
      </w:r>
      <w:r w:rsidR="005E686D"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="008C5F2D" w:rsidRPr="008C5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21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тому органам місцевого </w:t>
      </w:r>
      <w:r w:rsidR="00821802" w:rsidRPr="00821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самоврядування </w:t>
      </w:r>
      <w:r w:rsidR="00821802" w:rsidRPr="00821802">
        <w:rPr>
          <w:rFonts w:ascii="Times New Roman" w:hAnsi="Times New Roman" w:cs="Times New Roman"/>
          <w:sz w:val="28"/>
          <w:szCs w:val="28"/>
        </w:rPr>
        <w:t>вкрай важливо обрати правильні пріоритети та напрямки діяльності, щоб вивести сферу поводження з відходами з кризового стану</w:t>
      </w:r>
      <w:r w:rsidR="00821802">
        <w:rPr>
          <w:rFonts w:ascii="Times New Roman" w:hAnsi="Times New Roman" w:cs="Times New Roman"/>
          <w:sz w:val="28"/>
          <w:szCs w:val="28"/>
        </w:rPr>
        <w:t>.</w:t>
      </w:r>
    </w:p>
    <w:p w:rsidR="00882F3F" w:rsidRPr="0035283B" w:rsidRDefault="00882F3F" w:rsidP="00882F3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669">
        <w:rPr>
          <w:rFonts w:ascii="Times New Roman" w:hAnsi="Times New Roman" w:cs="Times New Roman"/>
          <w:sz w:val="28"/>
          <w:szCs w:val="28"/>
        </w:rPr>
        <w:t>Ми, депутати обласно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F77669">
        <w:rPr>
          <w:rFonts w:ascii="Times New Roman" w:hAnsi="Times New Roman" w:cs="Times New Roman"/>
          <w:sz w:val="28"/>
          <w:szCs w:val="28"/>
        </w:rPr>
        <w:t xml:space="preserve"> ради, </w:t>
      </w:r>
      <w:r>
        <w:rPr>
          <w:rFonts w:ascii="Times New Roman" w:hAnsi="Times New Roman" w:cs="Times New Roman"/>
          <w:sz w:val="28"/>
          <w:szCs w:val="28"/>
        </w:rPr>
        <w:t>вважаємо</w:t>
      </w:r>
      <w:r w:rsidRPr="008D71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тільки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об’єднання зусиль: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населення, народних депутатів, органів центральної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місцевої виконавчої влад та </w:t>
      </w:r>
      <w:r w:rsidRPr="00C30D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самоврядування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допоможе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 виріш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ити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зі збирання, </w:t>
      </w:r>
      <w:r w:rsidRPr="00C30D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переробк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утилізаці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C3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твердих побутових відходів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881" w:rsidRDefault="00942D9F" w:rsidP="0082180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20">
        <w:rPr>
          <w:rFonts w:ascii="Times New Roman" w:hAnsi="Times New Roman" w:cs="Times New Roman"/>
          <w:sz w:val="28"/>
          <w:szCs w:val="28"/>
        </w:rPr>
        <w:t xml:space="preserve">Одним із способів </w:t>
      </w:r>
      <w:r w:rsidR="00050750" w:rsidRPr="006A6420">
        <w:rPr>
          <w:rFonts w:ascii="Times New Roman" w:hAnsi="Times New Roman" w:cs="Times New Roman"/>
          <w:sz w:val="28"/>
          <w:szCs w:val="28"/>
        </w:rPr>
        <w:t xml:space="preserve">вирішення </w:t>
      </w:r>
      <w:r w:rsidR="003E1E1C" w:rsidRPr="006A6420">
        <w:rPr>
          <w:rFonts w:ascii="Times New Roman" w:hAnsi="Times New Roman" w:cs="Times New Roman"/>
          <w:sz w:val="28"/>
          <w:szCs w:val="28"/>
        </w:rPr>
        <w:t>проблеми</w:t>
      </w:r>
      <w:r w:rsidR="00050750" w:rsidRPr="006A6420">
        <w:rPr>
          <w:rFonts w:ascii="Times New Roman" w:hAnsi="Times New Roman" w:cs="Times New Roman"/>
          <w:sz w:val="28"/>
          <w:szCs w:val="28"/>
        </w:rPr>
        <w:t xml:space="preserve"> </w:t>
      </w:r>
      <w:r w:rsidRPr="006A6420">
        <w:rPr>
          <w:rFonts w:ascii="Times New Roman" w:hAnsi="Times New Roman" w:cs="Times New Roman"/>
          <w:sz w:val="28"/>
          <w:szCs w:val="28"/>
        </w:rPr>
        <w:t xml:space="preserve">є будівництво </w:t>
      </w:r>
      <w:r w:rsidR="00050750" w:rsidRPr="006A6420">
        <w:rPr>
          <w:rFonts w:ascii="Times New Roman" w:hAnsi="Times New Roman" w:cs="Times New Roman"/>
          <w:sz w:val="28"/>
          <w:szCs w:val="28"/>
        </w:rPr>
        <w:t xml:space="preserve">сучасних </w:t>
      </w:r>
      <w:r w:rsidRPr="006A6420">
        <w:rPr>
          <w:rFonts w:ascii="Times New Roman" w:hAnsi="Times New Roman" w:cs="Times New Roman"/>
          <w:sz w:val="28"/>
          <w:szCs w:val="28"/>
          <w:shd w:val="clear" w:color="auto" w:fill="FFFFFF"/>
        </w:rPr>
        <w:t>сміттєпереробних заводів</w:t>
      </w:r>
      <w:r w:rsidR="003E1E1C" w:rsidRPr="006A6420">
        <w:rPr>
          <w:rFonts w:ascii="Times New Roman" w:hAnsi="Times New Roman" w:cs="Times New Roman"/>
          <w:sz w:val="28"/>
          <w:szCs w:val="28"/>
        </w:rPr>
        <w:t xml:space="preserve">. </w:t>
      </w:r>
      <w:r w:rsidR="00882F3F">
        <w:rPr>
          <w:rFonts w:ascii="Times New Roman" w:hAnsi="Times New Roman" w:cs="Times New Roman"/>
          <w:sz w:val="28"/>
          <w:szCs w:val="28"/>
        </w:rPr>
        <w:t>До</w:t>
      </w:r>
      <w:r w:rsidR="003E1E1C" w:rsidRPr="006A6420">
        <w:rPr>
          <w:rFonts w:ascii="Times New Roman" w:hAnsi="Times New Roman" w:cs="Times New Roman"/>
          <w:sz w:val="28"/>
          <w:szCs w:val="28"/>
        </w:rPr>
        <w:t xml:space="preserve"> </w:t>
      </w:r>
      <w:r w:rsidR="000105A8">
        <w:rPr>
          <w:rFonts w:ascii="Times New Roman" w:hAnsi="Times New Roman" w:cs="Times New Roman"/>
          <w:sz w:val="28"/>
          <w:szCs w:val="28"/>
        </w:rPr>
        <w:t xml:space="preserve">Закарпатської </w:t>
      </w:r>
      <w:r w:rsidR="003E1E1C" w:rsidRPr="006A6420">
        <w:rPr>
          <w:rFonts w:ascii="Times New Roman" w:hAnsi="Times New Roman" w:cs="Times New Roman"/>
          <w:sz w:val="28"/>
          <w:szCs w:val="28"/>
        </w:rPr>
        <w:t>області вже</w:t>
      </w:r>
      <w:r w:rsidR="003E1E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E1C" w:rsidRPr="003E1E1C">
        <w:rPr>
          <w:rFonts w:ascii="Times New Roman" w:hAnsi="Times New Roman" w:cs="Times New Roman"/>
          <w:sz w:val="28"/>
          <w:szCs w:val="28"/>
        </w:rPr>
        <w:t xml:space="preserve">надходили </w:t>
      </w:r>
      <w:r w:rsidR="000105A8">
        <w:rPr>
          <w:rFonts w:ascii="Times New Roman" w:hAnsi="Times New Roman" w:cs="Times New Roman"/>
          <w:sz w:val="28"/>
          <w:szCs w:val="28"/>
        </w:rPr>
        <w:t xml:space="preserve">інвестиційні </w:t>
      </w:r>
      <w:r w:rsidR="003E1E1C" w:rsidRPr="003E1E1C">
        <w:rPr>
          <w:rFonts w:ascii="Times New Roman" w:hAnsi="Times New Roman" w:cs="Times New Roman"/>
          <w:sz w:val="28"/>
          <w:szCs w:val="28"/>
        </w:rPr>
        <w:t>пропозиції щодо</w:t>
      </w:r>
      <w:r w:rsidR="00A777E7">
        <w:rPr>
          <w:rFonts w:ascii="Times New Roman" w:hAnsi="Times New Roman" w:cs="Times New Roman"/>
          <w:sz w:val="28"/>
          <w:szCs w:val="28"/>
        </w:rPr>
        <w:t xml:space="preserve"> можливої </w:t>
      </w:r>
      <w:r w:rsidR="003E1E1C" w:rsidRPr="003E1E1C">
        <w:rPr>
          <w:rFonts w:ascii="Times New Roman" w:hAnsi="Times New Roman" w:cs="Times New Roman"/>
          <w:sz w:val="28"/>
          <w:szCs w:val="28"/>
        </w:rPr>
        <w:t xml:space="preserve"> реалізації таких</w:t>
      </w:r>
      <w:r w:rsidR="00411265">
        <w:rPr>
          <w:rFonts w:ascii="Times New Roman" w:hAnsi="Times New Roman" w:cs="Times New Roman"/>
          <w:sz w:val="28"/>
          <w:szCs w:val="28"/>
        </w:rPr>
        <w:t xml:space="preserve"> про</w:t>
      </w:r>
      <w:r w:rsidR="00A23FAD">
        <w:rPr>
          <w:rFonts w:ascii="Times New Roman" w:hAnsi="Times New Roman" w:cs="Times New Roman"/>
          <w:sz w:val="28"/>
          <w:szCs w:val="28"/>
        </w:rPr>
        <w:t>є</w:t>
      </w:r>
      <w:r w:rsidR="00411265">
        <w:rPr>
          <w:rFonts w:ascii="Times New Roman" w:hAnsi="Times New Roman" w:cs="Times New Roman"/>
          <w:sz w:val="28"/>
          <w:szCs w:val="28"/>
        </w:rPr>
        <w:t xml:space="preserve">ктів, але </w:t>
      </w:r>
      <w:r w:rsidR="00411265" w:rsidRPr="00DF6B4E">
        <w:rPr>
          <w:rFonts w:ascii="Times New Roman" w:hAnsi="Times New Roman" w:cs="Times New Roman"/>
          <w:sz w:val="28"/>
          <w:szCs w:val="28"/>
        </w:rPr>
        <w:t>стримуючим фактором для потенційних інвесторів є відсутність у чинн</w:t>
      </w:r>
      <w:r w:rsidR="007E5CA5">
        <w:rPr>
          <w:rFonts w:ascii="Times New Roman" w:hAnsi="Times New Roman" w:cs="Times New Roman"/>
          <w:sz w:val="28"/>
          <w:szCs w:val="28"/>
        </w:rPr>
        <w:t>ому законодавстві встановлених зелених</w:t>
      </w:r>
      <w:r w:rsidR="00411265" w:rsidRPr="00DF6B4E">
        <w:rPr>
          <w:rFonts w:ascii="Times New Roman" w:hAnsi="Times New Roman" w:cs="Times New Roman"/>
          <w:sz w:val="28"/>
          <w:szCs w:val="28"/>
        </w:rPr>
        <w:t xml:space="preserve"> тарифів на електричну енергію, вироблену з твердих побутових відходів. </w:t>
      </w:r>
      <w:r w:rsidR="00411265">
        <w:rPr>
          <w:rFonts w:ascii="Times New Roman" w:hAnsi="Times New Roman" w:cs="Times New Roman"/>
          <w:sz w:val="28"/>
          <w:szCs w:val="28"/>
        </w:rPr>
        <w:t>В</w:t>
      </w:r>
      <w:r w:rsidR="00A777E7" w:rsidRPr="00A777E7">
        <w:rPr>
          <w:rFonts w:ascii="Times New Roman" w:hAnsi="Times New Roman" w:cs="Times New Roman"/>
          <w:sz w:val="28"/>
          <w:szCs w:val="28"/>
        </w:rPr>
        <w:t>иникає об’єктивна необхідність створення нормативно-правових умов щодо вдосконалення тарифної політики в електроенергетичній сфері з метою стимулювання виробництва енергії від переро</w:t>
      </w:r>
      <w:r w:rsidR="00411265">
        <w:rPr>
          <w:rFonts w:ascii="Times New Roman" w:hAnsi="Times New Roman" w:cs="Times New Roman"/>
          <w:sz w:val="28"/>
          <w:szCs w:val="28"/>
        </w:rPr>
        <w:t xml:space="preserve">бки твердих побутових </w:t>
      </w:r>
      <w:r w:rsidR="00411265" w:rsidRPr="008D7184">
        <w:rPr>
          <w:rFonts w:ascii="Times New Roman" w:hAnsi="Times New Roman" w:cs="Times New Roman"/>
          <w:sz w:val="28"/>
          <w:szCs w:val="28"/>
        </w:rPr>
        <w:t>відходів.</w:t>
      </w:r>
    </w:p>
    <w:p w:rsidR="00882F3F" w:rsidRPr="00882F3F" w:rsidRDefault="008D7184" w:rsidP="00882F3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F3F">
        <w:rPr>
          <w:rFonts w:ascii="Times New Roman" w:hAnsi="Times New Roman" w:cs="Times New Roman"/>
          <w:sz w:val="28"/>
          <w:szCs w:val="28"/>
        </w:rPr>
        <w:t xml:space="preserve">  Враховуючи </w:t>
      </w:r>
      <w:r w:rsidR="00882F3F" w:rsidRPr="00882F3F">
        <w:rPr>
          <w:rFonts w:ascii="Times New Roman" w:hAnsi="Times New Roman" w:cs="Times New Roman"/>
          <w:sz w:val="28"/>
          <w:szCs w:val="28"/>
        </w:rPr>
        <w:t>зазначене</w:t>
      </w:r>
      <w:r w:rsidRPr="00882F3F">
        <w:rPr>
          <w:rFonts w:ascii="Times New Roman" w:hAnsi="Times New Roman" w:cs="Times New Roman"/>
          <w:sz w:val="28"/>
          <w:szCs w:val="28"/>
        </w:rPr>
        <w:t xml:space="preserve">, просимо </w:t>
      </w:r>
      <w:r w:rsidR="006012A3" w:rsidRPr="00882F3F">
        <w:rPr>
          <w:rFonts w:ascii="Times New Roman" w:hAnsi="Times New Roman" w:cs="Times New Roman"/>
          <w:sz w:val="28"/>
          <w:szCs w:val="28"/>
        </w:rPr>
        <w:t>розглянути можливість ви</w:t>
      </w:r>
      <w:r w:rsidR="006436CC" w:rsidRPr="00882F3F">
        <w:rPr>
          <w:rFonts w:ascii="Times New Roman" w:hAnsi="Times New Roman" w:cs="Times New Roman"/>
          <w:sz w:val="28"/>
          <w:szCs w:val="28"/>
        </w:rPr>
        <w:t xml:space="preserve">рішення цього важливого питання, </w:t>
      </w:r>
      <w:r w:rsidR="00F77669" w:rsidRPr="00882F3F">
        <w:rPr>
          <w:rFonts w:ascii="Times New Roman" w:hAnsi="Times New Roman" w:cs="Times New Roman"/>
          <w:sz w:val="28"/>
          <w:szCs w:val="28"/>
        </w:rPr>
        <w:t>у</w:t>
      </w:r>
      <w:r w:rsidR="006F5E5B" w:rsidRPr="00882F3F">
        <w:rPr>
          <w:rFonts w:ascii="Times New Roman" w:hAnsi="Times New Roman" w:cs="Times New Roman"/>
          <w:sz w:val="28"/>
          <w:szCs w:val="28"/>
        </w:rPr>
        <w:t xml:space="preserve"> частині </w:t>
      </w:r>
      <w:r w:rsidR="006436CC" w:rsidRPr="00882F3F">
        <w:rPr>
          <w:rFonts w:ascii="Times New Roman" w:hAnsi="Times New Roman" w:cs="Times New Roman"/>
          <w:sz w:val="28"/>
          <w:szCs w:val="28"/>
        </w:rPr>
        <w:t>внесення відповідних змін до законодавства України</w:t>
      </w:r>
      <w:r w:rsidR="00882F3F" w:rsidRPr="00882F3F">
        <w:rPr>
          <w:rFonts w:ascii="Times New Roman" w:hAnsi="Times New Roman" w:cs="Times New Roman"/>
          <w:sz w:val="28"/>
          <w:szCs w:val="28"/>
        </w:rPr>
        <w:t>, зокрема</w:t>
      </w:r>
      <w:r w:rsidR="00882F3F">
        <w:rPr>
          <w:rFonts w:ascii="SegoeUIRegular" w:hAnsi="SegoeUIRegular"/>
          <w:color w:val="4B4B4B"/>
          <w:sz w:val="27"/>
          <w:szCs w:val="27"/>
          <w:shd w:val="clear" w:color="auto" w:fill="FFFFFF"/>
        </w:rPr>
        <w:t xml:space="preserve"> </w:t>
      </w:r>
      <w:r w:rsidR="00882F3F" w:rsidRPr="00882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віднесення побутових відходів до альтернативних джерел енергії та встановлення для суб’єктів господарювання, які виробляють електроенергію внаслідок </w:t>
      </w:r>
      <w:r w:rsidR="00A7140D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переробки</w:t>
      </w:r>
      <w:r w:rsidR="00882F3F" w:rsidRPr="00882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побутових відходів, зеленого тарифу. </w:t>
      </w:r>
    </w:p>
    <w:p w:rsidR="001E3743" w:rsidRPr="00882F3F" w:rsidRDefault="001E3743" w:rsidP="008E4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743" w:rsidRPr="0035283B" w:rsidRDefault="001E3743" w:rsidP="001E3743">
      <w:pPr>
        <w:ind w:left="269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283B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пленарному засіданні </w:t>
      </w:r>
      <w:r w:rsidR="000105A8">
        <w:rPr>
          <w:rFonts w:ascii="Times New Roman" w:hAnsi="Times New Roman" w:cs="Times New Roman"/>
          <w:b/>
          <w:sz w:val="28"/>
          <w:szCs w:val="28"/>
        </w:rPr>
        <w:t>четвертої</w:t>
      </w:r>
      <w:r w:rsidRPr="0035283B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 V</w:t>
      </w:r>
      <w:r w:rsidR="00B076D0" w:rsidRPr="0035283B">
        <w:rPr>
          <w:rFonts w:ascii="Times New Roman" w:hAnsi="Times New Roman" w:cs="Times New Roman"/>
          <w:b/>
          <w:sz w:val="28"/>
          <w:szCs w:val="28"/>
        </w:rPr>
        <w:t>І</w:t>
      </w:r>
      <w:r w:rsidRPr="0035283B">
        <w:rPr>
          <w:rFonts w:ascii="Times New Roman" w:hAnsi="Times New Roman" w:cs="Times New Roman"/>
          <w:b/>
          <w:sz w:val="28"/>
          <w:szCs w:val="28"/>
        </w:rPr>
        <w:t xml:space="preserve">ІІ скликання </w:t>
      </w:r>
    </w:p>
    <w:p w:rsidR="001E3743" w:rsidRDefault="001E3743" w:rsidP="00A23F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283B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</w:t>
      </w:r>
      <w:r w:rsidR="00B076D0" w:rsidRPr="0035283B">
        <w:rPr>
          <w:rFonts w:ascii="Times New Roman" w:hAnsi="Times New Roman" w:cs="Times New Roman"/>
          <w:b/>
          <w:sz w:val="28"/>
          <w:szCs w:val="28"/>
        </w:rPr>
        <w:t>І</w:t>
      </w:r>
      <w:r w:rsidRPr="0035283B">
        <w:rPr>
          <w:rFonts w:ascii="Times New Roman" w:hAnsi="Times New Roman" w:cs="Times New Roman"/>
          <w:b/>
          <w:sz w:val="28"/>
          <w:szCs w:val="28"/>
        </w:rPr>
        <w:t>І скликання</w:t>
      </w:r>
    </w:p>
    <w:p w:rsidR="00C30DF3" w:rsidRDefault="00C30DF3" w:rsidP="001E3743">
      <w:pPr>
        <w:ind w:left="2694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C30DF3" w:rsidSect="00281E70">
      <w:footerReference w:type="default" r:id="rId9"/>
      <w:pgSz w:w="11906" w:h="16838"/>
      <w:pgMar w:top="993" w:right="850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50" w:rsidRDefault="00CF3450" w:rsidP="00281E70">
      <w:pPr>
        <w:spacing w:after="0" w:line="240" w:lineRule="auto"/>
      </w:pPr>
      <w:r>
        <w:separator/>
      </w:r>
    </w:p>
  </w:endnote>
  <w:endnote w:type="continuationSeparator" w:id="0">
    <w:p w:rsidR="00CF3450" w:rsidRDefault="00CF3450" w:rsidP="0028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4896353"/>
      <w:docPartObj>
        <w:docPartGallery w:val="Page Numbers (Bottom of Page)"/>
        <w:docPartUnique/>
      </w:docPartObj>
    </w:sdtPr>
    <w:sdtEndPr/>
    <w:sdtContent>
      <w:p w:rsidR="004D3B5B" w:rsidRDefault="00A1148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1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3B5B" w:rsidRDefault="004D3B5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50" w:rsidRDefault="00CF3450" w:rsidP="00281E70">
      <w:pPr>
        <w:spacing w:after="0" w:line="240" w:lineRule="auto"/>
      </w:pPr>
      <w:r>
        <w:separator/>
      </w:r>
    </w:p>
  </w:footnote>
  <w:footnote w:type="continuationSeparator" w:id="0">
    <w:p w:rsidR="00CF3450" w:rsidRDefault="00CF3450" w:rsidP="00281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162"/>
    <w:multiLevelType w:val="hybridMultilevel"/>
    <w:tmpl w:val="4C9C6A66"/>
    <w:lvl w:ilvl="0" w:tplc="6048244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28C6601"/>
    <w:multiLevelType w:val="hybridMultilevel"/>
    <w:tmpl w:val="0F2416D6"/>
    <w:lvl w:ilvl="0" w:tplc="7B20E19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338362FF"/>
    <w:multiLevelType w:val="hybridMultilevel"/>
    <w:tmpl w:val="4C9C6A66"/>
    <w:lvl w:ilvl="0" w:tplc="6048244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3B17EE3"/>
    <w:multiLevelType w:val="hybridMultilevel"/>
    <w:tmpl w:val="61FA5310"/>
    <w:lvl w:ilvl="0" w:tplc="0E80B0CE">
      <w:start w:val="13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080"/>
    <w:rsid w:val="000105A8"/>
    <w:rsid w:val="000333C8"/>
    <w:rsid w:val="00050750"/>
    <w:rsid w:val="00086D68"/>
    <w:rsid w:val="000A79BF"/>
    <w:rsid w:val="000D6ED8"/>
    <w:rsid w:val="000F7D71"/>
    <w:rsid w:val="00114A4C"/>
    <w:rsid w:val="001204BB"/>
    <w:rsid w:val="001275C5"/>
    <w:rsid w:val="00136914"/>
    <w:rsid w:val="00146361"/>
    <w:rsid w:val="00164A9C"/>
    <w:rsid w:val="001B7C49"/>
    <w:rsid w:val="001C558D"/>
    <w:rsid w:val="001E3743"/>
    <w:rsid w:val="001E5693"/>
    <w:rsid w:val="001E56CF"/>
    <w:rsid w:val="00202E58"/>
    <w:rsid w:val="002123D6"/>
    <w:rsid w:val="002271F2"/>
    <w:rsid w:val="00260380"/>
    <w:rsid w:val="002638F1"/>
    <w:rsid w:val="00281E70"/>
    <w:rsid w:val="00292D52"/>
    <w:rsid w:val="002A1F30"/>
    <w:rsid w:val="002A3F89"/>
    <w:rsid w:val="002B3051"/>
    <w:rsid w:val="002D0CAB"/>
    <w:rsid w:val="002D6B2C"/>
    <w:rsid w:val="00304014"/>
    <w:rsid w:val="0035283B"/>
    <w:rsid w:val="003635EE"/>
    <w:rsid w:val="00366563"/>
    <w:rsid w:val="00370995"/>
    <w:rsid w:val="00396DBA"/>
    <w:rsid w:val="00397E2F"/>
    <w:rsid w:val="003C6BB2"/>
    <w:rsid w:val="003D6B40"/>
    <w:rsid w:val="003E1E1C"/>
    <w:rsid w:val="003F62B6"/>
    <w:rsid w:val="00411265"/>
    <w:rsid w:val="00415467"/>
    <w:rsid w:val="0043365D"/>
    <w:rsid w:val="00441B1C"/>
    <w:rsid w:val="004424B6"/>
    <w:rsid w:val="004528EF"/>
    <w:rsid w:val="00460369"/>
    <w:rsid w:val="0047727E"/>
    <w:rsid w:val="004D3B5B"/>
    <w:rsid w:val="00510530"/>
    <w:rsid w:val="00512EFE"/>
    <w:rsid w:val="005273B6"/>
    <w:rsid w:val="00530E18"/>
    <w:rsid w:val="005409A4"/>
    <w:rsid w:val="0055463F"/>
    <w:rsid w:val="00563CF5"/>
    <w:rsid w:val="00571C18"/>
    <w:rsid w:val="00573469"/>
    <w:rsid w:val="005A3DE9"/>
    <w:rsid w:val="005A4254"/>
    <w:rsid w:val="005B70E6"/>
    <w:rsid w:val="005D6E36"/>
    <w:rsid w:val="005E5967"/>
    <w:rsid w:val="005E686D"/>
    <w:rsid w:val="006012A3"/>
    <w:rsid w:val="00606B29"/>
    <w:rsid w:val="006436CC"/>
    <w:rsid w:val="00665B80"/>
    <w:rsid w:val="00694F05"/>
    <w:rsid w:val="006A6420"/>
    <w:rsid w:val="006B38A3"/>
    <w:rsid w:val="006F5E5B"/>
    <w:rsid w:val="006F615D"/>
    <w:rsid w:val="00701DF9"/>
    <w:rsid w:val="007400A6"/>
    <w:rsid w:val="00750902"/>
    <w:rsid w:val="00762010"/>
    <w:rsid w:val="0077355C"/>
    <w:rsid w:val="00791ABB"/>
    <w:rsid w:val="007B399A"/>
    <w:rsid w:val="007E5CA5"/>
    <w:rsid w:val="007F0264"/>
    <w:rsid w:val="0081167C"/>
    <w:rsid w:val="00821802"/>
    <w:rsid w:val="00821901"/>
    <w:rsid w:val="00822183"/>
    <w:rsid w:val="00822FB6"/>
    <w:rsid w:val="008255C4"/>
    <w:rsid w:val="0083662A"/>
    <w:rsid w:val="00840694"/>
    <w:rsid w:val="00847607"/>
    <w:rsid w:val="0085005A"/>
    <w:rsid w:val="0087626B"/>
    <w:rsid w:val="00876625"/>
    <w:rsid w:val="008779DC"/>
    <w:rsid w:val="00882F3F"/>
    <w:rsid w:val="008C16D3"/>
    <w:rsid w:val="008C5F2D"/>
    <w:rsid w:val="008C7C6B"/>
    <w:rsid w:val="008D530F"/>
    <w:rsid w:val="008D7184"/>
    <w:rsid w:val="008E42F1"/>
    <w:rsid w:val="009117C0"/>
    <w:rsid w:val="009238EB"/>
    <w:rsid w:val="0094253B"/>
    <w:rsid w:val="00942D9F"/>
    <w:rsid w:val="00952464"/>
    <w:rsid w:val="009549E5"/>
    <w:rsid w:val="0096199A"/>
    <w:rsid w:val="0096543F"/>
    <w:rsid w:val="00971146"/>
    <w:rsid w:val="009874F4"/>
    <w:rsid w:val="009A4873"/>
    <w:rsid w:val="009C32AD"/>
    <w:rsid w:val="009D1A66"/>
    <w:rsid w:val="00A00E96"/>
    <w:rsid w:val="00A11487"/>
    <w:rsid w:val="00A12AEE"/>
    <w:rsid w:val="00A14662"/>
    <w:rsid w:val="00A20EE4"/>
    <w:rsid w:val="00A2199B"/>
    <w:rsid w:val="00A23FAD"/>
    <w:rsid w:val="00A25339"/>
    <w:rsid w:val="00A311FF"/>
    <w:rsid w:val="00A7140D"/>
    <w:rsid w:val="00A75FB8"/>
    <w:rsid w:val="00A776E6"/>
    <w:rsid w:val="00A777E7"/>
    <w:rsid w:val="00A778B5"/>
    <w:rsid w:val="00A966F9"/>
    <w:rsid w:val="00AB6887"/>
    <w:rsid w:val="00AC5180"/>
    <w:rsid w:val="00AE58BF"/>
    <w:rsid w:val="00B076D0"/>
    <w:rsid w:val="00B15288"/>
    <w:rsid w:val="00B24A90"/>
    <w:rsid w:val="00B33188"/>
    <w:rsid w:val="00B92B3E"/>
    <w:rsid w:val="00BC005D"/>
    <w:rsid w:val="00BE3729"/>
    <w:rsid w:val="00C03A47"/>
    <w:rsid w:val="00C1003A"/>
    <w:rsid w:val="00C27D29"/>
    <w:rsid w:val="00C30DF3"/>
    <w:rsid w:val="00C31881"/>
    <w:rsid w:val="00C34FA0"/>
    <w:rsid w:val="00C37021"/>
    <w:rsid w:val="00C51F89"/>
    <w:rsid w:val="00C626AF"/>
    <w:rsid w:val="00CA0D1F"/>
    <w:rsid w:val="00CA3F93"/>
    <w:rsid w:val="00CF3450"/>
    <w:rsid w:val="00D279A8"/>
    <w:rsid w:val="00D64AC0"/>
    <w:rsid w:val="00D74BB2"/>
    <w:rsid w:val="00D82080"/>
    <w:rsid w:val="00D83436"/>
    <w:rsid w:val="00D921BC"/>
    <w:rsid w:val="00D93247"/>
    <w:rsid w:val="00DA0E35"/>
    <w:rsid w:val="00DE6B19"/>
    <w:rsid w:val="00DF058C"/>
    <w:rsid w:val="00DF0629"/>
    <w:rsid w:val="00DF6B4E"/>
    <w:rsid w:val="00E06576"/>
    <w:rsid w:val="00E13C9E"/>
    <w:rsid w:val="00E30E27"/>
    <w:rsid w:val="00E438FD"/>
    <w:rsid w:val="00E51D95"/>
    <w:rsid w:val="00E52B01"/>
    <w:rsid w:val="00E55760"/>
    <w:rsid w:val="00E64065"/>
    <w:rsid w:val="00E65DE0"/>
    <w:rsid w:val="00E73267"/>
    <w:rsid w:val="00EB0695"/>
    <w:rsid w:val="00EB493E"/>
    <w:rsid w:val="00EE4AC9"/>
    <w:rsid w:val="00EF6FCC"/>
    <w:rsid w:val="00F073F3"/>
    <w:rsid w:val="00F5191B"/>
    <w:rsid w:val="00F616B3"/>
    <w:rsid w:val="00F70F3E"/>
    <w:rsid w:val="00F77669"/>
    <w:rsid w:val="00FA41DA"/>
    <w:rsid w:val="00FB46D7"/>
    <w:rsid w:val="00FD50F6"/>
    <w:rsid w:val="00FD55EC"/>
    <w:rsid w:val="00FF47ED"/>
    <w:rsid w:val="00FF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E958"/>
  <w15:docId w15:val="{B964CAF6-5C1A-4441-B4E8-5F4AA35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3D6"/>
  </w:style>
  <w:style w:type="paragraph" w:styleId="1">
    <w:name w:val="heading 1"/>
    <w:basedOn w:val="a"/>
    <w:link w:val="10"/>
    <w:uiPriority w:val="9"/>
    <w:qFormat/>
    <w:rsid w:val="00C2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E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1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94,baiaagaaboqcaaadnwuaaawtbqaaaaaaaaaaaaaaaaaaaaaaaaaaaaaaaaaaaaaaaaaaaaaaaaaaaaaaaaaaaaaaaaaaaaaaaaaaaaaaaaaaaaaaaaaaaaaaaaaaaaaaaaaaaaaaaaaaaaaaaaaaaaaaaaaaaaaaaaaaaaaaaaaaaaaaaaaaaaaaaaaaaaaaaaaaaaaaaaaaaaaaaaaaaaaaaaaaaaaaaaaaaaaa"/>
    <w:basedOn w:val="a"/>
    <w:rsid w:val="0053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">
    <w:name w:val="st"/>
    <w:basedOn w:val="a0"/>
    <w:rsid w:val="008779DC"/>
  </w:style>
  <w:style w:type="character" w:styleId="a3">
    <w:name w:val="Emphasis"/>
    <w:basedOn w:val="a0"/>
    <w:qFormat/>
    <w:rsid w:val="008779DC"/>
    <w:rPr>
      <w:i/>
      <w:iCs/>
    </w:rPr>
  </w:style>
  <w:style w:type="paragraph" w:styleId="a4">
    <w:name w:val="No Spacing"/>
    <w:uiPriority w:val="1"/>
    <w:qFormat/>
    <w:rsid w:val="00791A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7D2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nhideWhenUsed/>
    <w:rsid w:val="00C27D2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41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DF0629"/>
    <w:rPr>
      <w:b/>
      <w:bCs/>
    </w:rPr>
  </w:style>
  <w:style w:type="paragraph" w:customStyle="1" w:styleId="align-left">
    <w:name w:val="align-left"/>
    <w:basedOn w:val="a"/>
    <w:rsid w:val="00E7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Title"/>
    <w:basedOn w:val="a"/>
    <w:link w:val="a8"/>
    <w:qFormat/>
    <w:rsid w:val="00397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 Знак"/>
    <w:basedOn w:val="a0"/>
    <w:link w:val="a7"/>
    <w:rsid w:val="00397E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rvts9">
    <w:name w:val="rvts9"/>
    <w:basedOn w:val="a0"/>
    <w:rsid w:val="007F0264"/>
  </w:style>
  <w:style w:type="paragraph" w:styleId="a9">
    <w:name w:val="Balloon Text"/>
    <w:basedOn w:val="a"/>
    <w:link w:val="aa"/>
    <w:uiPriority w:val="99"/>
    <w:semiHidden/>
    <w:unhideWhenUsed/>
    <w:rsid w:val="00D74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74BB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64AC0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A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A20E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281E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281E70"/>
  </w:style>
  <w:style w:type="paragraph" w:styleId="af">
    <w:name w:val="footer"/>
    <w:basedOn w:val="a"/>
    <w:link w:val="af0"/>
    <w:uiPriority w:val="99"/>
    <w:unhideWhenUsed/>
    <w:rsid w:val="00281E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281E70"/>
  </w:style>
  <w:style w:type="paragraph" w:customStyle="1" w:styleId="11">
    <w:name w:val="Обычный1"/>
    <w:rsid w:val="00C3188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styleId="af1">
    <w:name w:val="Body Text"/>
    <w:basedOn w:val="a"/>
    <w:link w:val="af2"/>
    <w:rsid w:val="00C31881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ий текст Знак"/>
    <w:basedOn w:val="a0"/>
    <w:link w:val="af1"/>
    <w:rsid w:val="00C318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C31881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rsid w:val="00C318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vps2">
    <w:name w:val="rvps2"/>
    <w:basedOn w:val="a"/>
    <w:rsid w:val="00C30DF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D2DCB-3B35-4C75-ACDF-FECDCDD5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SemalN</cp:lastModifiedBy>
  <cp:revision>123</cp:revision>
  <cp:lastPrinted>2021-10-26T11:29:00Z</cp:lastPrinted>
  <dcterms:created xsi:type="dcterms:W3CDTF">2021-05-25T11:04:00Z</dcterms:created>
  <dcterms:modified xsi:type="dcterms:W3CDTF">2021-10-26T12:29:00Z</dcterms:modified>
</cp:coreProperties>
</file>